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42F0" w:rsidRPr="00622A7A" w:rsidRDefault="005742F0" w:rsidP="005742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5742F0" w:rsidRPr="00622A7A" w:rsidRDefault="005742F0" w:rsidP="005742F0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41B0B62" wp14:editId="6C9074B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5742F0" w:rsidRPr="00622A7A" w:rsidRDefault="005742F0" w:rsidP="005742F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5742F0" w:rsidRPr="00622A7A" w:rsidRDefault="005742F0" w:rsidP="005742F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742F0" w:rsidRPr="00622A7A" w:rsidRDefault="005742F0" w:rsidP="005742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5742F0" w:rsidRPr="00622A7A" w:rsidRDefault="005742F0" w:rsidP="005742F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742F0" w:rsidRPr="00622A7A" w:rsidRDefault="005742F0" w:rsidP="005742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5742F0" w:rsidRDefault="005742F0" w:rsidP="005742F0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4859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Pr="00F835E6">
        <w:rPr>
          <w:rFonts w:eastAsia="Calibri"/>
          <w:b/>
          <w:lang w:val="uk-UA" w:eastAsia="en-US"/>
        </w:rPr>
        <w:t>3210945300:01:1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r w:rsidR="00B91633">
        <w:rPr>
          <w:rFonts w:eastAsia="Calibri"/>
          <w:b/>
          <w:lang w:val="uk-UA" w:eastAsia="en-US"/>
        </w:rPr>
        <w:t>110</w:t>
      </w:r>
      <w:bookmarkEnd w:id="1"/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>вул. Київська, 11, 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2" w:name="_Hlk174714155"/>
      <w:r w:rsidR="00B91633">
        <w:rPr>
          <w:rFonts w:eastAsia="Calibri"/>
          <w:b/>
          <w:lang w:val="uk-UA" w:eastAsia="en-US"/>
        </w:rPr>
        <w:t>Кононенко Борис Миколайович</w:t>
      </w:r>
      <w:bookmarkEnd w:id="2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B91633">
        <w:rPr>
          <w:rFonts w:eastAsia="Calibri"/>
          <w:lang w:val="uk-UA" w:eastAsia="en-US"/>
        </w:rPr>
        <w:t>Кононенка Б.М.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  <w:r w:rsidR="00B91633">
        <w:rPr>
          <w:rFonts w:eastAsia="Calibri"/>
          <w:lang w:val="uk-UA" w:eastAsia="en-US"/>
        </w:rPr>
        <w:t xml:space="preserve">                                                 </w:t>
      </w:r>
      <w:r w:rsidRPr="00F835E6">
        <w:rPr>
          <w:rFonts w:eastAsia="Calibri"/>
          <w:lang w:val="uk-UA" w:eastAsia="en-US"/>
        </w:rPr>
        <w:t xml:space="preserve">(к. н. </w:t>
      </w:r>
      <w:r w:rsidR="00B91633" w:rsidRPr="00B91633">
        <w:rPr>
          <w:rFonts w:eastAsia="Calibri"/>
          <w:lang w:val="uk-UA" w:eastAsia="en-US"/>
        </w:rPr>
        <w:t>3210945300:01:136:0110</w:t>
      </w:r>
      <w:r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4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B91633">
        <w:rPr>
          <w:rFonts w:eastAsia="Calibri"/>
          <w:lang w:val="uk-UA" w:eastAsia="en-US"/>
        </w:rPr>
        <w:t>728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</w:t>
      </w:r>
      <w:proofErr w:type="spellStart"/>
      <w:r w:rsidR="00EC4228">
        <w:rPr>
          <w:rFonts w:eastAsia="Calibri"/>
          <w:lang w:val="uk-UA" w:eastAsia="en-US"/>
        </w:rPr>
        <w:t>адресою</w:t>
      </w:r>
      <w:proofErr w:type="spellEnd"/>
      <w:r w:rsidR="00EC4228">
        <w:rPr>
          <w:rFonts w:eastAsia="Calibri"/>
          <w:lang w:val="uk-UA" w:eastAsia="en-US"/>
        </w:rPr>
        <w:t xml:space="preserve">: </w:t>
      </w:r>
      <w:bookmarkStart w:id="5" w:name="_Hlk174714390"/>
      <w:r w:rsidR="00EC4228">
        <w:rPr>
          <w:rFonts w:eastAsia="Calibri"/>
          <w:lang w:val="uk-UA" w:eastAsia="en-US"/>
        </w:rPr>
        <w:t xml:space="preserve">вул. </w:t>
      </w:r>
      <w:r w:rsidR="00B91633">
        <w:rPr>
          <w:rFonts w:eastAsia="Calibri"/>
          <w:lang w:val="uk-UA" w:eastAsia="en-US"/>
        </w:rPr>
        <w:t>Київська, 11,                С</w:t>
      </w:r>
      <w:r w:rsidR="00B91633">
        <w:rPr>
          <w:rFonts w:eastAsia="Calibri"/>
          <w:lang w:val="en-US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5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B91633">
        <w:rPr>
          <w:rFonts w:eastAsia="Calibri"/>
          <w:lang w:val="uk-UA" w:eastAsia="en-US"/>
        </w:rPr>
        <w:t>24</w:t>
      </w:r>
      <w:r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B91633" w:rsidRPr="00B91633">
        <w:rPr>
          <w:rFonts w:eastAsia="Calibri"/>
          <w:lang w:val="uk-UA" w:eastAsia="en-US"/>
        </w:rPr>
        <w:t>3210945300:01:136:0110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6" w:name="_Hlk166054580"/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>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6"/>
      <w:r w:rsidR="00B91633" w:rsidRPr="00B91633">
        <w:rPr>
          <w:rFonts w:eastAsia="Calibri"/>
          <w:lang w:val="uk-UA" w:eastAsia="en-US"/>
        </w:rPr>
        <w:t>Київська, 11,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304D95" w:rsidRPr="00304D95">
        <w:rPr>
          <w:rFonts w:eastAsia="Calibri"/>
          <w:lang w:val="uk-UA" w:eastAsia="en-US"/>
        </w:rPr>
        <w:t>3210945300:01:136:0110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304D95">
        <w:rPr>
          <w:rFonts w:eastAsiaTheme="minorHAnsi"/>
          <w:lang w:val="uk-UA" w:eastAsia="en-US"/>
        </w:rPr>
        <w:t>728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 xml:space="preserve">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304D95" w:rsidRPr="00304D95">
        <w:rPr>
          <w:rFonts w:eastAsia="Calibri"/>
          <w:lang w:val="uk-UA" w:eastAsia="en-US"/>
        </w:rPr>
        <w:t>Київська, 11,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304D95" w:rsidRPr="00304D95">
        <w:rPr>
          <w:rFonts w:eastAsiaTheme="minorHAnsi"/>
          <w:lang w:val="uk-UA" w:eastAsia="en-US"/>
        </w:rPr>
        <w:t>Кононенко Борис Миколайович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304D95" w:rsidRPr="00304D95">
        <w:rPr>
          <w:rFonts w:eastAsiaTheme="minorHAnsi"/>
          <w:lang w:val="uk-UA" w:eastAsia="en-US"/>
        </w:rPr>
        <w:t xml:space="preserve">Кононенко </w:t>
      </w:r>
      <w:r w:rsidR="00304D95">
        <w:rPr>
          <w:rFonts w:eastAsiaTheme="minorHAnsi"/>
          <w:lang w:val="uk-UA" w:eastAsia="en-US"/>
        </w:rPr>
        <w:t>Б.М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5742F0" w:rsidRDefault="005742F0" w:rsidP="005742F0">
      <w:pPr>
        <w:rPr>
          <w:rFonts w:eastAsia="Calibri"/>
          <w:b/>
        </w:rPr>
      </w:pPr>
    </w:p>
    <w:p w:rsidR="005742F0" w:rsidRDefault="005742F0" w:rsidP="005742F0">
      <w:pPr>
        <w:rPr>
          <w:rFonts w:eastAsia="Calibri"/>
          <w:b/>
        </w:rPr>
      </w:pPr>
    </w:p>
    <w:p w:rsidR="005742F0" w:rsidRPr="00A875FF" w:rsidRDefault="005742F0" w:rsidP="005742F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</w:t>
      </w:r>
      <w:r w:rsidRPr="005742F0">
        <w:rPr>
          <w:rFonts w:eastAsia="Calibri"/>
          <w:bCs/>
          <w:u w:val="single"/>
          <w:lang w:val="uk-UA"/>
        </w:rPr>
        <w:t>_______________</w:t>
      </w:r>
      <w:r w:rsidRPr="005742F0">
        <w:rPr>
          <w:rFonts w:eastAsia="Calibri"/>
          <w:bCs/>
          <w:u w:val="single"/>
        </w:rPr>
        <w:t>  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5742F0" w:rsidRPr="00A875FF" w:rsidRDefault="005742F0" w:rsidP="005742F0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5742F0" w:rsidRPr="00A875FF" w:rsidRDefault="005742F0" w:rsidP="005742F0">
      <w:pPr>
        <w:rPr>
          <w:rFonts w:eastAsia="Calibri"/>
          <w:b/>
        </w:rPr>
      </w:pPr>
    </w:p>
    <w:p w:rsidR="005742F0" w:rsidRPr="00A875FF" w:rsidRDefault="005742F0" w:rsidP="005742F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5742F0" w:rsidRPr="00A875FF" w:rsidRDefault="005742F0" w:rsidP="005742F0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</w:t>
      </w:r>
      <w:r w:rsidRPr="005742F0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__               Людмила РИЖЕНКО</w:t>
      </w:r>
    </w:p>
    <w:p w:rsidR="005742F0" w:rsidRPr="00A875FF" w:rsidRDefault="005742F0" w:rsidP="005742F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5742F0" w:rsidRPr="00A875FF" w:rsidRDefault="005742F0" w:rsidP="005742F0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5742F0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 xml:space="preserve">               Ганна ВОЗНЮК</w:t>
      </w:r>
    </w:p>
    <w:p w:rsidR="005742F0" w:rsidRPr="00A875FF" w:rsidRDefault="005742F0" w:rsidP="005742F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5742F0" w:rsidRDefault="005742F0" w:rsidP="005742F0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6CD3"/>
    <w:rsid w:val="002E34EE"/>
    <w:rsid w:val="00304D95"/>
    <w:rsid w:val="00333C43"/>
    <w:rsid w:val="00350985"/>
    <w:rsid w:val="00360099"/>
    <w:rsid w:val="004432CF"/>
    <w:rsid w:val="005742F0"/>
    <w:rsid w:val="00615BF1"/>
    <w:rsid w:val="00691CCC"/>
    <w:rsid w:val="00771BEC"/>
    <w:rsid w:val="00774DA4"/>
    <w:rsid w:val="007C2345"/>
    <w:rsid w:val="009A0749"/>
    <w:rsid w:val="00B91633"/>
    <w:rsid w:val="00CD38F0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2AB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2043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2024-09-18T08:46:00Z</cp:lastPrinted>
  <dcterms:created xsi:type="dcterms:W3CDTF">2024-08-16T12:26:00Z</dcterms:created>
  <dcterms:modified xsi:type="dcterms:W3CDTF">2024-09-18T08:47:00Z</dcterms:modified>
</cp:coreProperties>
</file>